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22C1B" w:rsidRDefault="00C22C1B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Курская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22C1B" w:rsidRDefault="00AD314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Куньевский</w:t>
            </w:r>
            <w:proofErr w:type="spellEnd"/>
            <w:r w:rsidR="00C22C1B" w:rsidRPr="00C22C1B">
              <w:rPr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22C1B" w:rsidRDefault="00C22C1B" w:rsidP="0046020C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село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D3141">
              <w:rPr>
                <w:b/>
                <w:sz w:val="24"/>
                <w:szCs w:val="24"/>
              </w:rPr>
              <w:t>Бараново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22C1B" w:rsidRDefault="00C22C1B" w:rsidP="00AD3141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46:04:</w:t>
            </w:r>
            <w:r w:rsidR="00AD3141">
              <w:rPr>
                <w:b/>
                <w:sz w:val="24"/>
                <w:szCs w:val="24"/>
              </w:rPr>
              <w:t>060302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</w:t>
            </w:r>
            <w:proofErr w:type="gramStart"/>
            <w:r>
              <w:rPr>
                <w:i/>
                <w:iCs/>
              </w:rPr>
              <w:t xml:space="preserve">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46020C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муниципальным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C1B" w:rsidRPr="009B3E05" w:rsidRDefault="00C22C1B" w:rsidP="009F32EF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24-4642-Д/000</w:t>
            </w:r>
            <w:r w:rsidR="009F32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 w:rsidP="00AD3141">
            <w:pPr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 xml:space="preserve">Курская область, </w:t>
            </w:r>
            <w:proofErr w:type="spellStart"/>
            <w:r w:rsidRPr="009B3E05">
              <w:rPr>
                <w:b/>
                <w:sz w:val="24"/>
                <w:szCs w:val="24"/>
              </w:rPr>
              <w:t>Горшеченский</w:t>
            </w:r>
            <w:proofErr w:type="spellEnd"/>
            <w:r w:rsidRPr="009B3E05">
              <w:rPr>
                <w:b/>
                <w:sz w:val="24"/>
                <w:szCs w:val="24"/>
              </w:rPr>
              <w:t xml:space="preserve"> район</w:t>
            </w:r>
            <w:r w:rsidR="009B3E05" w:rsidRPr="009B3E05">
              <w:rPr>
                <w:b/>
                <w:sz w:val="24"/>
                <w:szCs w:val="24"/>
              </w:rPr>
              <w:t xml:space="preserve">, с. </w:t>
            </w:r>
            <w:proofErr w:type="spellStart"/>
            <w:r w:rsidR="00AD3141">
              <w:rPr>
                <w:b/>
                <w:sz w:val="24"/>
                <w:szCs w:val="24"/>
              </w:rPr>
              <w:t>Бараново</w:t>
            </w:r>
            <w:proofErr w:type="spellEnd"/>
            <w:r w:rsidR="009B3E05" w:rsidRPr="009B3E05">
              <w:rPr>
                <w:b/>
                <w:sz w:val="24"/>
                <w:szCs w:val="24"/>
              </w:rPr>
              <w:t xml:space="preserve">, </w:t>
            </w:r>
            <w:r w:rsidR="00AD3141">
              <w:rPr>
                <w:b/>
                <w:sz w:val="24"/>
                <w:szCs w:val="24"/>
              </w:rPr>
              <w:t>ул. Лихачева, д. 74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9B3E05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9B3E05">
              <w:rPr>
                <w:b/>
                <w:sz w:val="24"/>
                <w:szCs w:val="24"/>
              </w:rPr>
              <w:t>Горшеченского</w:t>
            </w:r>
            <w:proofErr w:type="spellEnd"/>
            <w:r w:rsidRPr="009B3E05">
              <w:rPr>
                <w:b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9B3E05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https://gorshechr.gosuslugi.ru/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b/>
                <w:sz w:val="24"/>
                <w:szCs w:val="24"/>
              </w:rPr>
            </w:pPr>
            <w:r w:rsidRPr="00C5149B">
              <w:rPr>
                <w:b/>
                <w:sz w:val="24"/>
                <w:szCs w:val="24"/>
              </w:rPr>
              <w:t>Министерство имущества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sz w:val="24"/>
                <w:szCs w:val="24"/>
              </w:rPr>
            </w:pPr>
            <w:r w:rsidRPr="00C5149B">
              <w:rPr>
                <w:b/>
                <w:sz w:val="24"/>
                <w:szCs w:val="24"/>
              </w:rPr>
              <w:t>https://</w:t>
            </w:r>
            <w:r w:rsidRPr="00C5149B">
              <w:rPr>
                <w:rStyle w:val="ad"/>
                <w:color w:val="000000"/>
                <w:sz w:val="24"/>
                <w:szCs w:val="24"/>
                <w:shd w:val="clear" w:color="auto" w:fill="FFFFFF"/>
              </w:rPr>
              <w:t>imkursk.ru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b/>
                <w:sz w:val="24"/>
                <w:szCs w:val="24"/>
              </w:rPr>
              <w:t>Росреестра</w:t>
            </w:r>
            <w:proofErr w:type="spellEnd"/>
            <w:r>
              <w:rPr>
                <w:b/>
                <w:sz w:val="24"/>
                <w:szCs w:val="24"/>
              </w:rPr>
              <w:t xml:space="preserve"> по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b/>
                <w:sz w:val="24"/>
                <w:szCs w:val="24"/>
              </w:rPr>
            </w:pPr>
            <w:r w:rsidRPr="00C5149B">
              <w:rPr>
                <w:b/>
                <w:sz w:val="24"/>
                <w:szCs w:val="24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9B3E05" w:rsidTr="009B3E05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E05" w:rsidRPr="00C5149B" w:rsidRDefault="00C5149B" w:rsidP="00AD3141">
            <w:pPr>
              <w:jc w:val="center"/>
              <w:rPr>
                <w:b/>
                <w:iCs/>
                <w:sz w:val="24"/>
                <w:szCs w:val="24"/>
              </w:rPr>
            </w:pPr>
            <w:r w:rsidRPr="00C5149B">
              <w:rPr>
                <w:b/>
                <w:iCs/>
                <w:sz w:val="24"/>
                <w:szCs w:val="24"/>
              </w:rPr>
              <w:t>Ад</w:t>
            </w:r>
            <w:r w:rsidR="009F32EF">
              <w:rPr>
                <w:b/>
                <w:iCs/>
                <w:sz w:val="24"/>
                <w:szCs w:val="24"/>
              </w:rPr>
              <w:t xml:space="preserve">министрация </w:t>
            </w:r>
            <w:proofErr w:type="spellStart"/>
            <w:r w:rsidR="00AD3141">
              <w:rPr>
                <w:b/>
                <w:iCs/>
                <w:sz w:val="24"/>
                <w:szCs w:val="24"/>
              </w:rPr>
              <w:t>Куньевского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b/>
                <w:iCs/>
                <w:sz w:val="24"/>
                <w:szCs w:val="24"/>
              </w:rPr>
              <w:t>Горшече</w:t>
            </w:r>
            <w:r w:rsidR="009F32EF">
              <w:rPr>
                <w:b/>
                <w:iCs/>
                <w:sz w:val="24"/>
                <w:szCs w:val="24"/>
              </w:rPr>
              <w:t>н</w:t>
            </w:r>
            <w:r>
              <w:rPr>
                <w:b/>
                <w:iCs/>
                <w:sz w:val="24"/>
                <w:szCs w:val="24"/>
              </w:rPr>
              <w:t>ского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 </w:t>
            </w:r>
            <w:r w:rsidR="009F32EF">
              <w:rPr>
                <w:b/>
                <w:iCs/>
                <w:sz w:val="24"/>
                <w:szCs w:val="24"/>
              </w:rPr>
              <w:t>района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E05" w:rsidRDefault="009B3E05">
            <w:pPr>
              <w:jc w:val="center"/>
              <w:rPr>
                <w:i/>
                <w:iCs/>
              </w:rPr>
            </w:pPr>
          </w:p>
          <w:p w:rsidR="00E031FE" w:rsidRPr="00E031FE" w:rsidRDefault="00AD3141">
            <w:pPr>
              <w:jc w:val="center"/>
              <w:rPr>
                <w:b/>
                <w:iCs/>
                <w:sz w:val="24"/>
                <w:szCs w:val="24"/>
              </w:rPr>
            </w:pPr>
            <w:r w:rsidRPr="00AD3141">
              <w:rPr>
                <w:b/>
                <w:iCs/>
                <w:sz w:val="24"/>
                <w:szCs w:val="24"/>
              </w:rPr>
              <w:t>https://kunevsky.gosuslugi.ru/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</w:tr>
      <w:tr w:rsidR="009B3E05" w:rsidTr="009B3E05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E05" w:rsidRDefault="009B3E05" w:rsidP="009B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(Наименование исполнительного </w:t>
            </w:r>
            <w:proofErr w:type="gramStart"/>
            <w:r>
              <w:rPr>
                <w:i/>
                <w:iCs/>
              </w:rPr>
              <w:t>органа  местного</w:t>
            </w:r>
            <w:proofErr w:type="gramEnd"/>
            <w:r>
              <w:rPr>
                <w:i/>
                <w:iCs/>
              </w:rPr>
              <w:t xml:space="preserve"> самоуправления,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E05" w:rsidRDefault="009B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E031FE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C22C1B" w:rsidRDefault="00AD3141" w:rsidP="00A20049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46:04:</w:t>
            </w:r>
            <w:r>
              <w:rPr>
                <w:b/>
                <w:sz w:val="24"/>
                <w:szCs w:val="24"/>
              </w:rPr>
              <w:t>060302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</w:tr>
      <w:tr w:rsidR="00E031FE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Default="00AD3141" w:rsidP="00AD3141">
            <w:pPr>
              <w:rPr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 xml:space="preserve">Курская область, </w:t>
            </w:r>
            <w:proofErr w:type="spellStart"/>
            <w:r w:rsidRPr="009B3E05">
              <w:rPr>
                <w:b/>
                <w:sz w:val="24"/>
                <w:szCs w:val="24"/>
              </w:rPr>
              <w:t>Горшеченский</w:t>
            </w:r>
            <w:proofErr w:type="spellEnd"/>
            <w:r w:rsidRPr="009B3E05">
              <w:rPr>
                <w:b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b/>
                <w:sz w:val="24"/>
                <w:szCs w:val="24"/>
              </w:rPr>
              <w:t>Бараново</w:t>
            </w:r>
            <w:proofErr w:type="spellEnd"/>
            <w:r w:rsidRPr="009B3E05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ул. Лихачева, д. 74 </w:t>
            </w:r>
            <w:proofErr w:type="gramStart"/>
            <w:r w:rsidR="009F32EF">
              <w:rPr>
                <w:b/>
                <w:sz w:val="24"/>
                <w:szCs w:val="24"/>
              </w:rPr>
              <w:t>(</w:t>
            </w:r>
            <w:r w:rsidR="009F32EF" w:rsidRPr="009B3E0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здание</w:t>
            </w:r>
            <w:proofErr w:type="gramEnd"/>
            <w:r w:rsidR="009F32EF">
              <w:rPr>
                <w:b/>
                <w:sz w:val="24"/>
                <w:szCs w:val="24"/>
              </w:rPr>
              <w:t xml:space="preserve"> администрации)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</w:tr>
      <w:tr w:rsidR="00E031FE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Default="00E031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 w:rsidP="00574543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</w:t>
            </w:r>
            <w:r w:rsidR="0057454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B878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 w:rsidP="00574543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1</w:t>
            </w:r>
            <w:r w:rsidR="005745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E031FE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E031FE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E031FE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ind w:left="170"/>
              <w:rPr>
                <w:sz w:val="24"/>
                <w:szCs w:val="24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ind w:left="57"/>
              <w:rPr>
                <w:sz w:val="24"/>
                <w:szCs w:val="24"/>
              </w:rPr>
            </w:pPr>
          </w:p>
        </w:tc>
      </w:tr>
      <w:tr w:rsidR="00E031FE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Default="00E031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 w:rsidP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right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5</w:t>
            </w:r>
          </w:p>
        </w:tc>
      </w:tr>
      <w:tr w:rsidR="00E031FE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E031FE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случае отсутствия таких возражений местоположение границ земельных участков считается согласованным.</w:t>
            </w:r>
          </w:p>
          <w:p w:rsidR="00BD101A" w:rsidRPr="00BD101A" w:rsidRDefault="00BD101A" w:rsidP="00BD101A">
            <w:pPr>
              <w:shd w:val="clear" w:color="auto" w:fill="FFFFFF"/>
              <w:autoSpaceDE/>
              <w:autoSpaceDN/>
              <w:jc w:val="center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BD101A">
              <w:rPr>
                <w:rFonts w:ascii="Helvetica" w:hAnsi="Helvetica" w:cs="Helvetica"/>
                <w:color w:val="1A1A1A"/>
                <w:sz w:val="23"/>
                <w:szCs w:val="23"/>
              </w:rPr>
              <w:t>Ссылка для скачивания файлов:</w:t>
            </w:r>
          </w:p>
          <w:p w:rsidR="00BD101A" w:rsidRDefault="00BD101A" w:rsidP="00BD101A">
            <w:pPr>
              <w:keepLines/>
              <w:spacing w:after="240"/>
              <w:ind w:right="170"/>
              <w:jc w:val="center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hyperlink r:id="rId6" w:history="1">
              <w:r w:rsidRPr="00FB3CE9">
                <w:rPr>
                  <w:rStyle w:val="ae"/>
                  <w:rFonts w:ascii="Helvetica" w:hAnsi="Helvetica" w:cs="Helvetica"/>
                  <w:sz w:val="23"/>
                  <w:szCs w:val="23"/>
                </w:rPr>
                <w:t>https://cloud.mail.ru/stock/7k1xy9NmXCatdLepQpusxN3b</w:t>
              </w:r>
            </w:hyperlink>
          </w:p>
          <w:p w:rsidR="00BD101A" w:rsidRDefault="00BD101A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E557F8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833" w:rsidRDefault="00B17833">
      <w:r>
        <w:separator/>
      </w:r>
    </w:p>
  </w:endnote>
  <w:endnote w:type="continuationSeparator" w:id="0">
    <w:p w:rsidR="00B17833" w:rsidRDefault="00B17833">
      <w:r>
        <w:continuationSeparator/>
      </w:r>
    </w:p>
  </w:endnote>
  <w:endnote w:id="1">
    <w:p w:rsidR="00E302CD" w:rsidRDefault="00E302CD">
      <w:pPr>
        <w:pStyle w:val="aa"/>
        <w:ind w:firstLine="567"/>
        <w:jc w:val="both"/>
      </w:pPr>
    </w:p>
  </w:endnote>
  <w:endnote w:id="2">
    <w:p w:rsidR="00E302CD" w:rsidRDefault="00E302CD">
      <w:pPr>
        <w:pStyle w:val="aa"/>
        <w:ind w:firstLine="567"/>
        <w:jc w:val="both"/>
      </w:pPr>
    </w:p>
  </w:endnote>
  <w:endnote w:id="3">
    <w:p w:rsidR="00E302CD" w:rsidRDefault="00E302CD">
      <w:pPr>
        <w:pStyle w:val="aa"/>
        <w:ind w:firstLine="567"/>
        <w:jc w:val="both"/>
      </w:pPr>
    </w:p>
  </w:endnote>
  <w:endnote w:id="4">
    <w:p w:rsidR="00E031FE" w:rsidRDefault="00E031FE">
      <w:pPr>
        <w:pStyle w:val="aa"/>
        <w:ind w:firstLine="567"/>
        <w:jc w:val="both"/>
      </w:pPr>
    </w:p>
  </w:endnote>
  <w:endnote w:id="5">
    <w:p w:rsidR="00E031FE" w:rsidRDefault="00E031FE">
      <w:pPr>
        <w:pStyle w:val="aa"/>
        <w:ind w:firstLine="567"/>
        <w:jc w:val="both"/>
      </w:pPr>
    </w:p>
    <w:p w:rsidR="00E031FE" w:rsidRDefault="00E031FE">
      <w:pPr>
        <w:pStyle w:val="aa"/>
        <w:ind w:firstLine="567"/>
        <w:jc w:val="both"/>
      </w:pPr>
    </w:p>
    <w:p w:rsidR="00E031FE" w:rsidRDefault="00E031FE">
      <w:pPr>
        <w:pStyle w:val="aa"/>
        <w:ind w:firstLine="567"/>
        <w:jc w:val="both"/>
      </w:pPr>
    </w:p>
    <w:p w:rsidR="00E031FE" w:rsidRDefault="00E031FE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833" w:rsidRDefault="00B17833">
      <w:r>
        <w:separator/>
      </w:r>
    </w:p>
  </w:footnote>
  <w:footnote w:type="continuationSeparator" w:id="0">
    <w:p w:rsidR="00B17833" w:rsidRDefault="00B17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2"/>
  </w:compat>
  <w:rsids>
    <w:rsidRoot w:val="00AF5D4A"/>
    <w:rsid w:val="000E6B7E"/>
    <w:rsid w:val="001E3477"/>
    <w:rsid w:val="00357EDB"/>
    <w:rsid w:val="003634BE"/>
    <w:rsid w:val="003D62EA"/>
    <w:rsid w:val="004449B3"/>
    <w:rsid w:val="0046020C"/>
    <w:rsid w:val="00510EA5"/>
    <w:rsid w:val="00574543"/>
    <w:rsid w:val="005F7B13"/>
    <w:rsid w:val="00606998"/>
    <w:rsid w:val="006328C2"/>
    <w:rsid w:val="006B0FBA"/>
    <w:rsid w:val="007D5A1D"/>
    <w:rsid w:val="00844638"/>
    <w:rsid w:val="008D2DC1"/>
    <w:rsid w:val="009B3E05"/>
    <w:rsid w:val="009C1429"/>
    <w:rsid w:val="009F32EF"/>
    <w:rsid w:val="00AD3141"/>
    <w:rsid w:val="00AF5D4A"/>
    <w:rsid w:val="00B17833"/>
    <w:rsid w:val="00B8783C"/>
    <w:rsid w:val="00BD101A"/>
    <w:rsid w:val="00BE267E"/>
    <w:rsid w:val="00BF10CE"/>
    <w:rsid w:val="00C22C1B"/>
    <w:rsid w:val="00C5149B"/>
    <w:rsid w:val="00D94615"/>
    <w:rsid w:val="00E031FE"/>
    <w:rsid w:val="00E302CD"/>
    <w:rsid w:val="00E557F8"/>
    <w:rsid w:val="00F26E8D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6B4206-6B77-4173-B3AC-5EE4E09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7F8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57F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57F8"/>
    <w:rPr>
      <w:sz w:val="20"/>
      <w:szCs w:val="20"/>
    </w:rPr>
  </w:style>
  <w:style w:type="paragraph" w:styleId="a5">
    <w:name w:val="footer"/>
    <w:basedOn w:val="a"/>
    <w:link w:val="a6"/>
    <w:uiPriority w:val="99"/>
    <w:rsid w:val="00E557F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57F8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E557F8"/>
  </w:style>
  <w:style w:type="character" w:customStyle="1" w:styleId="a8">
    <w:name w:val="Текст сноски Знак"/>
    <w:basedOn w:val="a0"/>
    <w:link w:val="a7"/>
    <w:uiPriority w:val="99"/>
    <w:semiHidden/>
    <w:rsid w:val="00E557F8"/>
    <w:rPr>
      <w:sz w:val="20"/>
      <w:szCs w:val="20"/>
    </w:rPr>
  </w:style>
  <w:style w:type="character" w:styleId="a9">
    <w:name w:val="footnote reference"/>
    <w:basedOn w:val="a0"/>
    <w:uiPriority w:val="99"/>
    <w:rsid w:val="00E557F8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E557F8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E557F8"/>
  </w:style>
  <w:style w:type="character" w:customStyle="1" w:styleId="ab">
    <w:name w:val="Текст концевой сноски Знак"/>
    <w:basedOn w:val="a0"/>
    <w:link w:val="aa"/>
    <w:uiPriority w:val="99"/>
    <w:semiHidden/>
    <w:rsid w:val="00E557F8"/>
    <w:rPr>
      <w:sz w:val="20"/>
      <w:szCs w:val="20"/>
    </w:rPr>
  </w:style>
  <w:style w:type="character" w:styleId="ac">
    <w:name w:val="endnote reference"/>
    <w:basedOn w:val="a0"/>
    <w:uiPriority w:val="99"/>
    <w:rsid w:val="00E557F8"/>
    <w:rPr>
      <w:rFonts w:cs="Times New Roman"/>
      <w:vertAlign w:val="superscript"/>
    </w:rPr>
  </w:style>
  <w:style w:type="character" w:styleId="ad">
    <w:name w:val="Strong"/>
    <w:basedOn w:val="a0"/>
    <w:uiPriority w:val="22"/>
    <w:qFormat/>
    <w:rsid w:val="00C5149B"/>
    <w:rPr>
      <w:b/>
      <w:bCs/>
    </w:rPr>
  </w:style>
  <w:style w:type="character" w:styleId="ae">
    <w:name w:val="Hyperlink"/>
    <w:basedOn w:val="a0"/>
    <w:uiPriority w:val="99"/>
    <w:unhideWhenUsed/>
    <w:rsid w:val="00BD10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stock/7k1xy9NmXCatdLepQpusxN3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Z407-8</cp:lastModifiedBy>
  <cp:revision>5</cp:revision>
  <cp:lastPrinted>2024-07-09T08:16:00Z</cp:lastPrinted>
  <dcterms:created xsi:type="dcterms:W3CDTF">2024-08-05T06:29:00Z</dcterms:created>
  <dcterms:modified xsi:type="dcterms:W3CDTF">2024-08-06T11:58:00Z</dcterms:modified>
</cp:coreProperties>
</file>